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4"/>
        <w:tblW w:w="10485" w:type="dxa"/>
        <w:tblInd w:w="0" w:type="dxa"/>
        <w:tblLook w:val="04A0" w:firstRow="1" w:lastRow="0" w:firstColumn="1" w:lastColumn="0" w:noHBand="0" w:noVBand="1"/>
      </w:tblPr>
      <w:tblGrid>
        <w:gridCol w:w="1649"/>
        <w:gridCol w:w="8127"/>
        <w:gridCol w:w="709"/>
      </w:tblGrid>
      <w:tr w:rsidR="00E76D8E" w:rsidRPr="00E76D8E" w:rsidTr="00E76D8E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8E" w:rsidRPr="00E76D8E" w:rsidRDefault="00E76D8E" w:rsidP="00E76D8E">
            <w:pPr>
              <w:pageBreakBefore/>
              <w:jc w:val="center"/>
              <w:rPr>
                <w:b/>
              </w:rPr>
            </w:pPr>
            <w:r w:rsidRPr="00E76D8E">
              <w:rPr>
                <w:b/>
                <w:color w:val="92D050"/>
                <w:sz w:val="28"/>
              </w:rPr>
              <w:t>V1</w:t>
            </w:r>
            <w:r w:rsidRPr="00E76D8E">
              <w:rPr>
                <w:b/>
                <w:color w:val="92D050"/>
                <w:sz w:val="28"/>
              </w:rPr>
              <w:br w:type="page"/>
            </w:r>
            <w:r>
              <w:rPr>
                <w:b/>
                <w:color w:val="92D050"/>
                <w:sz w:val="28"/>
              </w:rPr>
              <w:br/>
            </w:r>
            <w:r w:rsidRPr="00E76D8E">
              <w:rPr>
                <w:b/>
                <w:color w:val="92D050"/>
                <w:sz w:val="28"/>
              </w:rPr>
              <w:t>Protokoll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8E" w:rsidRPr="00E76D8E" w:rsidRDefault="00E76D8E" w:rsidP="00E76D8E">
            <w:pPr>
              <w:jc w:val="center"/>
              <w:rPr>
                <w:b/>
              </w:rPr>
            </w:pPr>
            <w:r w:rsidRPr="00E76D8E">
              <w:rPr>
                <w:b/>
                <w:sz w:val="32"/>
              </w:rPr>
              <w:t>Untersuchung des Mikroplastikgehalts von Fließgewässern (Probenentnahme)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8E" w:rsidRPr="00E76D8E" w:rsidRDefault="00E76D8E" w:rsidP="00E76D8E">
            <w:pPr>
              <w:jc w:val="center"/>
              <w:rPr>
                <w:b/>
              </w:rPr>
            </w:pPr>
            <w:r w:rsidRPr="00E76D8E">
              <w:rPr>
                <w:b/>
                <w:color w:val="92D050"/>
                <w:sz w:val="28"/>
              </w:rPr>
              <w:t>S</w:t>
            </w:r>
          </w:p>
        </w:tc>
      </w:tr>
      <w:tr w:rsidR="00E76D8E" w:rsidRPr="00E76D8E" w:rsidTr="00E76D8E">
        <w:trPr>
          <w:trHeight w:val="13943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6D8E" w:rsidRDefault="00E76D8E" w:rsidP="00E76D8E">
            <w:pPr>
              <w:jc w:val="center"/>
            </w:pPr>
          </w:p>
          <w:p w:rsidR="00E76D8E" w:rsidRPr="00E76D8E" w:rsidRDefault="00E76D8E" w:rsidP="00E76D8E">
            <w:pPr>
              <w:jc w:val="center"/>
            </w:pPr>
            <w:r w:rsidRPr="00E76D8E">
              <w:t>Messergebnisse und Auswertung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E" w:rsidRPr="00E76D8E" w:rsidRDefault="00E76D8E" w:rsidP="00E76D8E"/>
          <w:tbl>
            <w:tblPr>
              <w:tblStyle w:val="Tabellenraster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96"/>
              <w:gridCol w:w="2291"/>
            </w:tblGrid>
            <w:tr w:rsidR="00E76D8E" w:rsidRPr="00E76D8E">
              <w:tc>
                <w:tcPr>
                  <w:tcW w:w="4896" w:type="dxa"/>
                  <w:hideMark/>
                </w:tcPr>
                <w:p w:rsidR="00E76D8E" w:rsidRPr="00E76D8E" w:rsidRDefault="00E76D8E" w:rsidP="00E76D8E">
                  <w:r w:rsidRPr="00E76D8E">
                    <w:rPr>
                      <w:b/>
                    </w:rPr>
                    <w:t>Untersuchungsort:</w:t>
                  </w:r>
                  <w:r w:rsidRPr="00E76D8E">
                    <w:t xml:space="preserve"> </w:t>
                  </w:r>
                </w:p>
              </w:tc>
              <w:tc>
                <w:tcPr>
                  <w:tcW w:w="2291" w:type="dxa"/>
                  <w:hideMark/>
                </w:tcPr>
                <w:p w:rsidR="00E76D8E" w:rsidRPr="00E76D8E" w:rsidRDefault="00E76D8E" w:rsidP="00E76D8E">
                  <w:r w:rsidRPr="00E76D8E">
                    <w:rPr>
                      <w:b/>
                    </w:rPr>
                    <w:t>Datum:</w:t>
                  </w:r>
                  <w:r w:rsidRPr="00E76D8E">
                    <w:t xml:space="preserve"> </w:t>
                  </w:r>
                </w:p>
              </w:tc>
            </w:tr>
          </w:tbl>
          <w:p w:rsidR="00E76D8E" w:rsidRPr="00E76D8E" w:rsidRDefault="00E76D8E" w:rsidP="00E76D8E"/>
          <w:p w:rsidR="00E76D8E" w:rsidRPr="00E76D8E" w:rsidRDefault="00E76D8E" w:rsidP="00E76D8E"/>
          <w:tbl>
            <w:tblPr>
              <w:tblStyle w:val="Tabellenraster4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0"/>
              <w:gridCol w:w="1701"/>
              <w:gridCol w:w="2981"/>
              <w:gridCol w:w="3261"/>
            </w:tblGrid>
            <w:tr w:rsidR="00E76D8E" w:rsidRPr="00E76D8E">
              <w:tc>
                <w:tcPr>
                  <w:tcW w:w="83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76D8E" w:rsidRPr="00E76D8E" w:rsidRDefault="00E76D8E" w:rsidP="00E76D8E">
                  <w:r w:rsidRPr="00E76D8E">
                    <w:rPr>
                      <w:b/>
                    </w:rPr>
                    <w:t>Ermittlung der Strömungsgeschwindigkeit:</w:t>
                  </w:r>
                  <w:r w:rsidRPr="00E76D8E">
                    <w:rPr>
                      <w:b/>
                    </w:rPr>
                    <w:br/>
                  </w:r>
                </w:p>
              </w:tc>
            </w:tr>
            <w:tr w:rsidR="00E76D8E" w:rsidRPr="00E76D8E" w:rsidTr="00E76D8E">
              <w:trPr>
                <w:trHeight w:val="373"/>
              </w:trPr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6D8E" w:rsidRPr="00E76D8E" w:rsidRDefault="00E76D8E" w:rsidP="00E76D8E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E76D8E" w:rsidRPr="00E76D8E" w:rsidRDefault="00E76D8E" w:rsidP="00E76D8E">
                  <w:pPr>
                    <w:jc w:val="center"/>
                    <w:rPr>
                      <w:b/>
                    </w:rPr>
                  </w:pPr>
                  <w:r w:rsidRPr="00E76D8E">
                    <w:rPr>
                      <w:b/>
                    </w:rPr>
                    <w:t>Messwert (sec/2m)</w:t>
                  </w:r>
                </w:p>
              </w:tc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E76D8E" w:rsidRPr="00E76D8E" w:rsidRDefault="00E76D8E" w:rsidP="00E76D8E">
                  <w:pPr>
                    <w:jc w:val="center"/>
                    <w:rPr>
                      <w:b/>
                    </w:rPr>
                  </w:pPr>
                  <w:r w:rsidRPr="00E76D8E">
                    <w:rPr>
                      <w:b/>
                    </w:rPr>
                    <w:t>Mittelwert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E76D8E" w:rsidRPr="00E76D8E" w:rsidRDefault="00E76D8E" w:rsidP="00E76D8E">
                  <w:pPr>
                    <w:jc w:val="center"/>
                    <w:rPr>
                      <w:b/>
                    </w:rPr>
                  </w:pPr>
                  <w:r w:rsidRPr="00E76D8E">
                    <w:rPr>
                      <w:b/>
                    </w:rPr>
                    <w:t>durchschnittliche Strömungsgeschwindigkeit</w:t>
                  </w:r>
                </w:p>
                <w:p w:rsidR="00E76D8E" w:rsidRPr="00E76D8E" w:rsidRDefault="00E76D8E" w:rsidP="00E76D8E">
                  <w:pPr>
                    <w:jc w:val="center"/>
                    <w:rPr>
                      <w:b/>
                    </w:rPr>
                  </w:pPr>
                  <w:r w:rsidRPr="00E76D8E">
                    <w:rPr>
                      <w:b/>
                    </w:rPr>
                    <w:t>(m/sec)</w:t>
                  </w:r>
                </w:p>
              </w:tc>
            </w:tr>
            <w:tr w:rsidR="00E76D8E" w:rsidRPr="00E76D8E" w:rsidTr="00E76D8E">
              <w:trPr>
                <w:trHeight w:hRule="exact" w:val="454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E76D8E" w:rsidRPr="00E76D8E" w:rsidRDefault="00E76D8E" w:rsidP="00E76D8E">
                  <w:pPr>
                    <w:jc w:val="center"/>
                  </w:pPr>
                  <w:r w:rsidRPr="00E76D8E"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D8E" w:rsidRPr="00E76D8E" w:rsidRDefault="00E76D8E" w:rsidP="00E76D8E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29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D8E" w:rsidRPr="00E76D8E" w:rsidRDefault="00E76D8E" w:rsidP="00E76D8E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D8E" w:rsidRPr="00E76D8E" w:rsidRDefault="00E76D8E" w:rsidP="00E76D8E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</w:tr>
            <w:tr w:rsidR="00E76D8E" w:rsidRPr="00E76D8E" w:rsidTr="00E76D8E">
              <w:trPr>
                <w:trHeight w:hRule="exact" w:val="454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E76D8E" w:rsidRPr="00E76D8E" w:rsidRDefault="00E76D8E" w:rsidP="00E76D8E">
                  <w:pPr>
                    <w:jc w:val="center"/>
                  </w:pPr>
                  <w:r w:rsidRPr="00E76D8E"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D8E" w:rsidRPr="00E76D8E" w:rsidRDefault="00E76D8E" w:rsidP="00E76D8E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6D8E" w:rsidRPr="00E76D8E" w:rsidRDefault="00E76D8E" w:rsidP="00E76D8E">
                  <w:pPr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6D8E" w:rsidRPr="00E76D8E" w:rsidRDefault="00E76D8E" w:rsidP="00E76D8E">
                  <w:pPr>
                    <w:rPr>
                      <w:rFonts w:ascii="Lucida Handwriting" w:hAnsi="Lucida Handwriting"/>
                    </w:rPr>
                  </w:pPr>
                </w:p>
              </w:tc>
            </w:tr>
            <w:tr w:rsidR="00E76D8E" w:rsidRPr="00E76D8E" w:rsidTr="00E76D8E">
              <w:trPr>
                <w:trHeight w:hRule="exact" w:val="454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E76D8E" w:rsidRPr="00E76D8E" w:rsidRDefault="00E76D8E" w:rsidP="00E76D8E">
                  <w:pPr>
                    <w:jc w:val="center"/>
                  </w:pPr>
                  <w:r w:rsidRPr="00E76D8E"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D8E" w:rsidRPr="00E76D8E" w:rsidRDefault="00E76D8E" w:rsidP="00E76D8E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6D8E" w:rsidRPr="00E76D8E" w:rsidRDefault="00E76D8E" w:rsidP="00E76D8E">
                  <w:pPr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6D8E" w:rsidRPr="00E76D8E" w:rsidRDefault="00E76D8E" w:rsidP="00E76D8E">
                  <w:pPr>
                    <w:rPr>
                      <w:rFonts w:ascii="Lucida Handwriting" w:hAnsi="Lucida Handwriting"/>
                    </w:rPr>
                  </w:pPr>
                </w:p>
              </w:tc>
            </w:tr>
            <w:tr w:rsidR="00E76D8E" w:rsidRPr="00E76D8E" w:rsidTr="00E76D8E">
              <w:trPr>
                <w:trHeight w:hRule="exact" w:val="454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E76D8E" w:rsidRPr="00E76D8E" w:rsidRDefault="00E76D8E" w:rsidP="00E76D8E">
                  <w:pPr>
                    <w:jc w:val="center"/>
                  </w:pPr>
                  <w:r w:rsidRPr="00E76D8E"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D8E" w:rsidRPr="00E76D8E" w:rsidRDefault="00E76D8E" w:rsidP="00E76D8E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6D8E" w:rsidRPr="00E76D8E" w:rsidRDefault="00E76D8E" w:rsidP="00E76D8E">
                  <w:pPr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6D8E" w:rsidRPr="00E76D8E" w:rsidRDefault="00E76D8E" w:rsidP="00E76D8E">
                  <w:pPr>
                    <w:rPr>
                      <w:rFonts w:ascii="Lucida Handwriting" w:hAnsi="Lucida Handwriting"/>
                    </w:rPr>
                  </w:pPr>
                </w:p>
              </w:tc>
            </w:tr>
            <w:tr w:rsidR="00E76D8E" w:rsidRPr="00E76D8E" w:rsidTr="00E76D8E">
              <w:trPr>
                <w:trHeight w:hRule="exact" w:val="454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E76D8E" w:rsidRPr="00E76D8E" w:rsidRDefault="00E76D8E" w:rsidP="00E76D8E">
                  <w:pPr>
                    <w:jc w:val="center"/>
                  </w:pPr>
                  <w:r w:rsidRPr="00E76D8E"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D8E" w:rsidRPr="00E76D8E" w:rsidRDefault="00E76D8E" w:rsidP="00E76D8E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6D8E" w:rsidRPr="00E76D8E" w:rsidRDefault="00E76D8E" w:rsidP="00E76D8E">
                  <w:pPr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6D8E" w:rsidRPr="00E76D8E" w:rsidRDefault="00E76D8E" w:rsidP="00E76D8E">
                  <w:pPr>
                    <w:rPr>
                      <w:rFonts w:ascii="Lucida Handwriting" w:hAnsi="Lucida Handwriting"/>
                    </w:rPr>
                  </w:pPr>
                </w:p>
              </w:tc>
            </w:tr>
          </w:tbl>
          <w:p w:rsidR="00E76D8E" w:rsidRPr="00E76D8E" w:rsidRDefault="00E76D8E" w:rsidP="00E76D8E"/>
          <w:tbl>
            <w:tblPr>
              <w:tblStyle w:val="Tabellenraster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98"/>
            </w:tblGrid>
            <w:tr w:rsidR="00E76D8E" w:rsidRPr="00E76D8E">
              <w:tc>
                <w:tcPr>
                  <w:tcW w:w="8298" w:type="dxa"/>
                  <w:hideMark/>
                </w:tcPr>
                <w:p w:rsidR="00E76D8E" w:rsidRPr="00E76D8E" w:rsidRDefault="00E76D8E" w:rsidP="00E76D8E">
                  <w:pPr>
                    <w:rPr>
                      <w:rFonts w:ascii="Lucida Handwriting" w:hAnsi="Lucida Handwriting"/>
                    </w:rPr>
                  </w:pPr>
                  <w:r w:rsidRPr="00E76D8E">
                    <w:rPr>
                      <w:b/>
                    </w:rPr>
                    <w:t>Abstand zwischen Wasseroberfläche und Oberkante des Manta-Trawls:</w:t>
                  </w:r>
                  <w:r w:rsidRPr="00E76D8E">
                    <w:t xml:space="preserve">           </w:t>
                  </w:r>
                </w:p>
                <w:p w:rsidR="00E76D8E" w:rsidRPr="00E76D8E" w:rsidRDefault="00E76D8E" w:rsidP="00E76D8E">
                  <w:pPr>
                    <w:rPr>
                      <w:rFonts w:ascii="Lucida Handwriting" w:hAnsi="Lucida Handwriting"/>
                    </w:rPr>
                  </w:pPr>
                  <w:r w:rsidRPr="00E76D8E">
                    <w:rPr>
                      <w:rFonts w:ascii="Lucida Handwriting" w:hAnsi="Lucida Handwriting"/>
                      <w:noProof/>
                      <w:lang w:eastAsia="de-DE"/>
                    </w:rPr>
                    <w:t xml:space="preserve"> </w:t>
                  </w:r>
                </w:p>
              </w:tc>
            </w:tr>
            <w:tr w:rsidR="00E76D8E" w:rsidRPr="00E76D8E">
              <w:tc>
                <w:tcPr>
                  <w:tcW w:w="8298" w:type="dxa"/>
                </w:tcPr>
                <w:p w:rsidR="00E76D8E" w:rsidRPr="00E76D8E" w:rsidRDefault="00E76D8E" w:rsidP="00E76D8E">
                  <w:pPr>
                    <w:rPr>
                      <w:b/>
                    </w:rPr>
                  </w:pPr>
                  <w:proofErr w:type="spellStart"/>
                  <w:r w:rsidRPr="00E76D8E">
                    <w:rPr>
                      <w:b/>
                    </w:rPr>
                    <w:t>Beprobungsdauer</w:t>
                  </w:r>
                  <w:proofErr w:type="spellEnd"/>
                  <w:r w:rsidRPr="00E76D8E">
                    <w:rPr>
                      <w:b/>
                    </w:rPr>
                    <w:t xml:space="preserve">:        </w:t>
                  </w:r>
                </w:p>
                <w:p w:rsidR="00E76D8E" w:rsidRPr="00E76D8E" w:rsidRDefault="00E76D8E" w:rsidP="00E76D8E">
                  <w:pPr>
                    <w:rPr>
                      <w:b/>
                    </w:rPr>
                  </w:pPr>
                </w:p>
              </w:tc>
            </w:tr>
          </w:tbl>
          <w:p w:rsidR="00E76D8E" w:rsidRPr="00E76D8E" w:rsidRDefault="00E76D8E" w:rsidP="00E76D8E"/>
          <w:tbl>
            <w:tblPr>
              <w:tblStyle w:val="Tabellenraster4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767"/>
              <w:gridCol w:w="4536"/>
            </w:tblGrid>
            <w:tr w:rsidR="00E76D8E" w:rsidRPr="00E76D8E">
              <w:tc>
                <w:tcPr>
                  <w:tcW w:w="8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76D8E" w:rsidRPr="00E76D8E" w:rsidRDefault="00E76D8E" w:rsidP="00E76D8E">
                  <w:pPr>
                    <w:rPr>
                      <w:b/>
                    </w:rPr>
                  </w:pPr>
                  <w:r w:rsidRPr="00E76D8E">
                    <w:rPr>
                      <w:b/>
                    </w:rPr>
                    <w:t>Berechnung des beprobten Wasservolumens:</w:t>
                  </w:r>
                  <w:r w:rsidRPr="00E76D8E">
                    <w:t xml:space="preserve">           </w:t>
                  </w:r>
                </w:p>
              </w:tc>
            </w:tr>
            <w:tr w:rsidR="00E76D8E" w:rsidRPr="00E76D8E" w:rsidTr="00E76D8E">
              <w:trPr>
                <w:trHeight w:val="1378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E76D8E" w:rsidRPr="00E76D8E" w:rsidRDefault="00E76D8E" w:rsidP="00E76D8E">
                  <w:pPr>
                    <w:spacing w:line="400" w:lineRule="exact"/>
                    <w:contextualSpacing/>
                  </w:pPr>
                  <w:r w:rsidRPr="00E76D8E">
                    <w:t>Abmessungen des Manta-Trawls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D8E" w:rsidRDefault="00E76D8E" w:rsidP="00E76D8E">
                  <w:pPr>
                    <w:spacing w:line="400" w:lineRule="exact"/>
                    <w:contextualSpacing/>
                    <w:rPr>
                      <w:rFonts w:ascii="Lucida Handwriting" w:hAnsi="Lucida Handwriting"/>
                    </w:rPr>
                  </w:pPr>
                </w:p>
                <w:p w:rsidR="00E76D8E" w:rsidRDefault="00E76D8E" w:rsidP="00E76D8E">
                  <w:pPr>
                    <w:spacing w:line="400" w:lineRule="exact"/>
                    <w:contextualSpacing/>
                    <w:rPr>
                      <w:rFonts w:ascii="Lucida Handwriting" w:hAnsi="Lucida Handwriting"/>
                    </w:rPr>
                  </w:pPr>
                </w:p>
                <w:p w:rsidR="00E76D8E" w:rsidRPr="00E76D8E" w:rsidRDefault="00E76D8E" w:rsidP="00E76D8E">
                  <w:pPr>
                    <w:spacing w:line="400" w:lineRule="exact"/>
                    <w:contextualSpacing/>
                    <w:rPr>
                      <w:rFonts w:ascii="Lucida Handwriting" w:hAnsi="Lucida Handwriting"/>
                    </w:rPr>
                  </w:pPr>
                </w:p>
              </w:tc>
            </w:tr>
            <w:tr w:rsidR="00E76D8E" w:rsidRPr="00E76D8E" w:rsidTr="00E76D8E">
              <w:trPr>
                <w:trHeight w:val="1378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E76D8E" w:rsidRPr="00E76D8E" w:rsidRDefault="00E76D8E" w:rsidP="00E76D8E">
                  <w:pPr>
                    <w:spacing w:line="400" w:lineRule="exact"/>
                    <w:contextualSpacing/>
                  </w:pPr>
                  <w:r w:rsidRPr="00E76D8E">
                    <w:t>Einbezug des Abstands zwischen Wasseroberfläche und Oberkante des Manta-Trawls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6D8E" w:rsidRDefault="00E76D8E" w:rsidP="00E76D8E">
                  <w:pPr>
                    <w:spacing w:line="400" w:lineRule="exact"/>
                    <w:contextualSpacing/>
                    <w:rPr>
                      <w:rFonts w:ascii="Lucida Handwriting" w:hAnsi="Lucida Handwriting"/>
                    </w:rPr>
                  </w:pPr>
                </w:p>
                <w:p w:rsidR="00E76D8E" w:rsidRDefault="00E76D8E" w:rsidP="00E76D8E">
                  <w:pPr>
                    <w:spacing w:line="400" w:lineRule="exact"/>
                    <w:contextualSpacing/>
                    <w:rPr>
                      <w:rFonts w:ascii="Lucida Handwriting" w:hAnsi="Lucida Handwriting"/>
                    </w:rPr>
                  </w:pPr>
                </w:p>
                <w:p w:rsidR="00E76D8E" w:rsidRPr="00E76D8E" w:rsidRDefault="00E76D8E" w:rsidP="00E76D8E">
                  <w:pPr>
                    <w:spacing w:line="400" w:lineRule="exact"/>
                    <w:contextualSpacing/>
                    <w:rPr>
                      <w:rFonts w:ascii="Lucida Handwriting" w:hAnsi="Lucida Handwriting"/>
                    </w:rPr>
                  </w:pPr>
                </w:p>
              </w:tc>
            </w:tr>
            <w:tr w:rsidR="00E76D8E" w:rsidRPr="00E76D8E" w:rsidTr="00E76D8E">
              <w:trPr>
                <w:trHeight w:val="1378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E76D8E" w:rsidRPr="00E76D8E" w:rsidRDefault="00E76D8E" w:rsidP="00E76D8E">
                  <w:pPr>
                    <w:spacing w:line="400" w:lineRule="exact"/>
                    <w:contextualSpacing/>
                  </w:pPr>
                  <w:r w:rsidRPr="00E76D8E">
                    <w:t>resultierende Querschnittsfläche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D8E" w:rsidRDefault="00E76D8E" w:rsidP="00E76D8E">
                  <w:pPr>
                    <w:spacing w:line="400" w:lineRule="exact"/>
                    <w:contextualSpacing/>
                    <w:rPr>
                      <w:rFonts w:ascii="Lucida Handwriting" w:hAnsi="Lucida Handwriting"/>
                    </w:rPr>
                  </w:pPr>
                </w:p>
                <w:p w:rsidR="00E76D8E" w:rsidRDefault="00E76D8E" w:rsidP="00E76D8E">
                  <w:pPr>
                    <w:spacing w:line="400" w:lineRule="exact"/>
                    <w:contextualSpacing/>
                    <w:rPr>
                      <w:rFonts w:ascii="Lucida Handwriting" w:hAnsi="Lucida Handwriting"/>
                    </w:rPr>
                  </w:pPr>
                </w:p>
                <w:p w:rsidR="00E76D8E" w:rsidRDefault="00E76D8E" w:rsidP="00E76D8E">
                  <w:pPr>
                    <w:spacing w:line="400" w:lineRule="exact"/>
                    <w:contextualSpacing/>
                    <w:rPr>
                      <w:rFonts w:ascii="Lucida Handwriting" w:hAnsi="Lucida Handwriting"/>
                    </w:rPr>
                  </w:pPr>
                </w:p>
                <w:p w:rsidR="00E76D8E" w:rsidRDefault="00E76D8E" w:rsidP="00E76D8E">
                  <w:pPr>
                    <w:spacing w:line="400" w:lineRule="exact"/>
                    <w:contextualSpacing/>
                    <w:rPr>
                      <w:rFonts w:ascii="Lucida Handwriting" w:hAnsi="Lucida Handwriting"/>
                    </w:rPr>
                  </w:pPr>
                </w:p>
                <w:p w:rsidR="00E76D8E" w:rsidRPr="00E76D8E" w:rsidRDefault="00E76D8E" w:rsidP="00E76D8E">
                  <w:pPr>
                    <w:spacing w:line="400" w:lineRule="exact"/>
                    <w:contextualSpacing/>
                    <w:rPr>
                      <w:rFonts w:ascii="Lucida Handwriting" w:hAnsi="Lucida Handwriting"/>
                    </w:rPr>
                  </w:pPr>
                </w:p>
              </w:tc>
            </w:tr>
            <w:tr w:rsidR="00E76D8E" w:rsidRPr="00E76D8E" w:rsidTr="00E76D8E">
              <w:trPr>
                <w:trHeight w:val="1378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E76D8E" w:rsidRPr="00E76D8E" w:rsidRDefault="00E76D8E" w:rsidP="00E76D8E">
                  <w:pPr>
                    <w:spacing w:line="400" w:lineRule="exact"/>
                    <w:contextualSpacing/>
                  </w:pPr>
                  <w:r w:rsidRPr="00E76D8E">
                    <w:t>beprobtes Wasservolumen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D8E" w:rsidRDefault="00E76D8E" w:rsidP="00E76D8E">
                  <w:pPr>
                    <w:spacing w:line="400" w:lineRule="exact"/>
                    <w:contextualSpacing/>
                    <w:rPr>
                      <w:rFonts w:ascii="Lucida Handwriting" w:hAnsi="Lucida Handwriting"/>
                      <w:lang w:val="en-US"/>
                    </w:rPr>
                  </w:pPr>
                </w:p>
                <w:p w:rsidR="00E76D8E" w:rsidRDefault="00E76D8E" w:rsidP="00E76D8E">
                  <w:pPr>
                    <w:spacing w:line="400" w:lineRule="exact"/>
                    <w:contextualSpacing/>
                    <w:rPr>
                      <w:rFonts w:ascii="Lucida Handwriting" w:hAnsi="Lucida Handwriting"/>
                      <w:lang w:val="en-US"/>
                    </w:rPr>
                  </w:pPr>
                </w:p>
                <w:p w:rsidR="00E76D8E" w:rsidRDefault="00E76D8E" w:rsidP="00E76D8E">
                  <w:pPr>
                    <w:spacing w:line="400" w:lineRule="exact"/>
                    <w:contextualSpacing/>
                    <w:rPr>
                      <w:rFonts w:ascii="Lucida Handwriting" w:hAnsi="Lucida Handwriting"/>
                      <w:lang w:val="en-US"/>
                    </w:rPr>
                  </w:pPr>
                </w:p>
                <w:p w:rsidR="00E76D8E" w:rsidRDefault="00E76D8E" w:rsidP="00E76D8E">
                  <w:pPr>
                    <w:spacing w:line="400" w:lineRule="exact"/>
                    <w:contextualSpacing/>
                    <w:rPr>
                      <w:rFonts w:ascii="Lucida Handwriting" w:hAnsi="Lucida Handwriting"/>
                      <w:lang w:val="en-US"/>
                    </w:rPr>
                  </w:pPr>
                </w:p>
                <w:p w:rsidR="00E76D8E" w:rsidRPr="00E76D8E" w:rsidRDefault="00E76D8E" w:rsidP="00E76D8E">
                  <w:pPr>
                    <w:spacing w:line="400" w:lineRule="exact"/>
                    <w:contextualSpacing/>
                    <w:rPr>
                      <w:rFonts w:ascii="Lucida Handwriting" w:hAnsi="Lucida Handwriting"/>
                      <w:lang w:val="en-US"/>
                    </w:rPr>
                  </w:pPr>
                </w:p>
              </w:tc>
              <w:bookmarkStart w:id="0" w:name="_GoBack"/>
              <w:bookmarkEnd w:id="0"/>
            </w:tr>
          </w:tbl>
          <w:p w:rsidR="00E76D8E" w:rsidRPr="00E76D8E" w:rsidRDefault="00E76D8E" w:rsidP="00E76D8E">
            <w:pPr>
              <w:rPr>
                <w:lang w:val="en-US"/>
              </w:rPr>
            </w:pPr>
          </w:p>
        </w:tc>
      </w:tr>
    </w:tbl>
    <w:p w:rsidR="00B4246A" w:rsidRPr="00774615" w:rsidRDefault="00B4246A">
      <w:pPr>
        <w:rPr>
          <w:lang w:val="en-US"/>
        </w:rPr>
      </w:pPr>
    </w:p>
    <w:sectPr w:rsidR="00B4246A" w:rsidRPr="00774615" w:rsidSect="007C1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894"/>
    <w:multiLevelType w:val="hybridMultilevel"/>
    <w:tmpl w:val="82D48644"/>
    <w:lvl w:ilvl="0" w:tplc="4E72BA56">
      <w:start w:val="1"/>
      <w:numFmt w:val="bullet"/>
      <w:lvlText w:val=""/>
      <w:lvlJc w:val="left"/>
      <w:pPr>
        <w:ind w:left="146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 w15:restartNumberingAfterBreak="0">
    <w:nsid w:val="049B681A"/>
    <w:multiLevelType w:val="hybridMultilevel"/>
    <w:tmpl w:val="FC98F194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23909"/>
    <w:multiLevelType w:val="hybridMultilevel"/>
    <w:tmpl w:val="AB1E1CAE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A36CE"/>
    <w:multiLevelType w:val="hybridMultilevel"/>
    <w:tmpl w:val="7D5CC79C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E26F5"/>
    <w:multiLevelType w:val="hybridMultilevel"/>
    <w:tmpl w:val="87A07C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D3B49"/>
    <w:multiLevelType w:val="hybridMultilevel"/>
    <w:tmpl w:val="5DBA3CD2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479DB"/>
    <w:multiLevelType w:val="hybridMultilevel"/>
    <w:tmpl w:val="316418B4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2C1BE3"/>
    <w:multiLevelType w:val="hybridMultilevel"/>
    <w:tmpl w:val="C226E73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454B1"/>
    <w:multiLevelType w:val="hybridMultilevel"/>
    <w:tmpl w:val="8578F03A"/>
    <w:lvl w:ilvl="0" w:tplc="4E72BA56">
      <w:start w:val="1"/>
      <w:numFmt w:val="bullet"/>
      <w:lvlText w:val=""/>
      <w:lvlJc w:val="left"/>
      <w:pPr>
        <w:ind w:left="146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 w15:restartNumberingAfterBreak="0">
    <w:nsid w:val="33086B42"/>
    <w:multiLevelType w:val="hybridMultilevel"/>
    <w:tmpl w:val="48EE2DE2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1A315F"/>
    <w:multiLevelType w:val="hybridMultilevel"/>
    <w:tmpl w:val="79343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26DF4"/>
    <w:multiLevelType w:val="hybridMultilevel"/>
    <w:tmpl w:val="4808D016"/>
    <w:lvl w:ilvl="0" w:tplc="0E0C67B0">
      <w:start w:val="1"/>
      <w:numFmt w:val="decimal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4D2AF3"/>
    <w:multiLevelType w:val="hybridMultilevel"/>
    <w:tmpl w:val="1CA657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967A3"/>
    <w:multiLevelType w:val="hybridMultilevel"/>
    <w:tmpl w:val="523C54C4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ED2E91"/>
    <w:multiLevelType w:val="hybridMultilevel"/>
    <w:tmpl w:val="73B8B8FA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75EF"/>
    <w:multiLevelType w:val="hybridMultilevel"/>
    <w:tmpl w:val="61C4F3AE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18268C"/>
    <w:multiLevelType w:val="hybridMultilevel"/>
    <w:tmpl w:val="0C94E9C2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31196A"/>
    <w:multiLevelType w:val="hybridMultilevel"/>
    <w:tmpl w:val="87DA436A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33FD4"/>
    <w:multiLevelType w:val="hybridMultilevel"/>
    <w:tmpl w:val="C40CA4EA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B162C"/>
    <w:multiLevelType w:val="hybridMultilevel"/>
    <w:tmpl w:val="B6B8411A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64C32"/>
    <w:multiLevelType w:val="hybridMultilevel"/>
    <w:tmpl w:val="417E1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1001A"/>
    <w:multiLevelType w:val="hybridMultilevel"/>
    <w:tmpl w:val="31C0E39C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C1809"/>
    <w:multiLevelType w:val="hybridMultilevel"/>
    <w:tmpl w:val="B0623308"/>
    <w:lvl w:ilvl="0" w:tplc="4E72BA56">
      <w:start w:val="1"/>
      <w:numFmt w:val="bullet"/>
      <w:lvlText w:val=""/>
      <w:lvlJc w:val="left"/>
      <w:pPr>
        <w:ind w:left="146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3" w15:restartNumberingAfterBreak="0">
    <w:nsid w:val="7A0A124F"/>
    <w:multiLevelType w:val="hybridMultilevel"/>
    <w:tmpl w:val="421EFA52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C2D61"/>
    <w:multiLevelType w:val="hybridMultilevel"/>
    <w:tmpl w:val="16B69220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34"/>
    <w:rsid w:val="00302ED8"/>
    <w:rsid w:val="004D76B8"/>
    <w:rsid w:val="00516FEE"/>
    <w:rsid w:val="005870C7"/>
    <w:rsid w:val="0063431F"/>
    <w:rsid w:val="00774615"/>
    <w:rsid w:val="007C1434"/>
    <w:rsid w:val="00813D2E"/>
    <w:rsid w:val="00872D48"/>
    <w:rsid w:val="008806DC"/>
    <w:rsid w:val="00915AA5"/>
    <w:rsid w:val="009C1E22"/>
    <w:rsid w:val="00B4246A"/>
    <w:rsid w:val="00D341C1"/>
    <w:rsid w:val="00E66C5D"/>
    <w:rsid w:val="00E76D8E"/>
    <w:rsid w:val="00F3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1BB7F-20DB-4DDD-A0AA-51145C45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14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72D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4D7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7746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E76D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Kreutzer</dc:creator>
  <cp:keywords/>
  <dc:description/>
  <cp:lastModifiedBy>Leo Kreutzer</cp:lastModifiedBy>
  <cp:revision>2</cp:revision>
  <dcterms:created xsi:type="dcterms:W3CDTF">2019-04-11T06:01:00Z</dcterms:created>
  <dcterms:modified xsi:type="dcterms:W3CDTF">2019-04-11T06:01:00Z</dcterms:modified>
</cp:coreProperties>
</file>